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90DDBB" w14:textId="77777777" w:rsidR="00D15FD5" w:rsidRPr="009E1878" w:rsidRDefault="00D15FD5" w:rsidP="00D15FD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lv-LV"/>
        </w:rPr>
      </w:pPr>
      <w:r w:rsidRPr="009E18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lv-LV"/>
        </w:rPr>
        <w:t>Likumprojekts</w:t>
      </w:r>
    </w:p>
    <w:p w14:paraId="3997446C" w14:textId="77777777" w:rsidR="00D15FD5" w:rsidRPr="009E1878" w:rsidRDefault="00D15FD5" w:rsidP="00D15FD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v-LV"/>
        </w:rPr>
      </w:pPr>
    </w:p>
    <w:p w14:paraId="7B28B5E1" w14:textId="7C594615" w:rsidR="00D15FD5" w:rsidRPr="009E1878" w:rsidRDefault="00D15FD5" w:rsidP="006F14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</w:pPr>
      <w:r w:rsidRPr="009E18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  <w:t>Grozījum</w:t>
      </w:r>
      <w:r w:rsidR="003C41AF" w:rsidRPr="009E18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  <w:t>i</w:t>
      </w:r>
      <w:r w:rsidRPr="009E18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  <w:t xml:space="preserve"> </w:t>
      </w:r>
      <w:r w:rsidR="00B53CB3" w:rsidRPr="009E18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  <w:t>likumā “Par pašvaldībām”</w:t>
      </w:r>
    </w:p>
    <w:p w14:paraId="63D65FFD" w14:textId="77777777" w:rsidR="00D15FD5" w:rsidRPr="009E1878" w:rsidRDefault="00D15FD5" w:rsidP="006F144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v-LV"/>
        </w:rPr>
      </w:pPr>
    </w:p>
    <w:p w14:paraId="0FC07140" w14:textId="0B8FAA89" w:rsidR="00D15FD5" w:rsidRPr="009E1878" w:rsidRDefault="003C41AF" w:rsidP="00897A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E1878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Izdarīt </w:t>
      </w:r>
      <w:r w:rsidR="00B53CB3" w:rsidRPr="009E18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v-LV"/>
        </w:rPr>
        <w:t>likumā “Par pašvaldībām”</w:t>
      </w:r>
      <w:r w:rsidRPr="009E187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</w:t>
      </w:r>
      <w:r w:rsidR="00B53CB3" w:rsidRPr="009E1878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Latvijas Republikas Saeimas un Ministru Kabineta Ziņotājs, 1994, 11. nr.; 1995, 14. nr.; 1996, 13. nr.; 1997, 5., 23., 24. nr.; 1998, 6., 15., 22. nr.; 2000, 2., 14. nr.; 2001, 3. nr.; 2002, 14. nr.; 2003, 14. nr.; 2005, 6. nr.; 2008, 16. nr.; 2009, 2., 14. nr.; Latvijas Vēstnesis, 2009, 196. nr.; 2010, 106., 205. nr.; 2011, 201. nr.; 2013, 36. nr.; 2014, 123. nr.; 2015, 208. nr.; 2019, 251. nr.; 2020, 37., 202A nr.</w:t>
      </w:r>
      <w:r w:rsidR="00897A3E" w:rsidRPr="009E1878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)</w:t>
      </w:r>
      <w:r w:rsidRPr="009E1878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šādus grozījumus</w:t>
      </w:r>
      <w:r w:rsidR="00D15FD5" w:rsidRPr="009E1878">
        <w:rPr>
          <w:rFonts w:ascii="Times New Roman" w:eastAsia="Times New Roman" w:hAnsi="Times New Roman" w:cs="Times New Roman"/>
          <w:sz w:val="24"/>
          <w:szCs w:val="24"/>
          <w:lang w:eastAsia="lv-LV"/>
        </w:rPr>
        <w:t>:</w:t>
      </w:r>
    </w:p>
    <w:p w14:paraId="124F5DCC" w14:textId="77777777" w:rsidR="004F3A34" w:rsidRPr="009E1878" w:rsidRDefault="004F3A34" w:rsidP="001F1C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21974EE6" w14:textId="476B2054" w:rsidR="007C65D8" w:rsidRPr="009E1878" w:rsidRDefault="003069FD" w:rsidP="003069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E1878">
        <w:rPr>
          <w:rFonts w:ascii="Times New Roman" w:eastAsia="Times New Roman" w:hAnsi="Times New Roman" w:cs="Times New Roman"/>
          <w:sz w:val="24"/>
          <w:szCs w:val="24"/>
          <w:lang w:eastAsia="lv-LV"/>
        </w:rPr>
        <w:t>1. </w:t>
      </w:r>
      <w:r w:rsidR="009F4A0E" w:rsidRPr="009E1878">
        <w:rPr>
          <w:rFonts w:ascii="Times New Roman" w:eastAsia="Times New Roman" w:hAnsi="Times New Roman" w:cs="Times New Roman"/>
          <w:sz w:val="24"/>
          <w:szCs w:val="24"/>
          <w:lang w:eastAsia="lv-LV"/>
        </w:rPr>
        <w:t>A</w:t>
      </w:r>
      <w:r w:rsidR="007C65D8" w:rsidRPr="009E1878">
        <w:rPr>
          <w:rFonts w:ascii="Times New Roman" w:eastAsia="Times New Roman" w:hAnsi="Times New Roman" w:cs="Times New Roman"/>
          <w:sz w:val="24"/>
          <w:szCs w:val="24"/>
          <w:lang w:eastAsia="lv-LV"/>
        </w:rPr>
        <w:t>izstāt</w:t>
      </w:r>
      <w:r w:rsidR="009F4A0E" w:rsidRPr="009E187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visā likum</w:t>
      </w:r>
      <w:r w:rsidR="00DF6CE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ā </w:t>
      </w:r>
      <w:r w:rsidR="009F4A0E" w:rsidRPr="009E1878">
        <w:rPr>
          <w:rFonts w:ascii="Times New Roman" w:eastAsia="Times New Roman" w:hAnsi="Times New Roman" w:cs="Times New Roman"/>
          <w:sz w:val="24"/>
          <w:szCs w:val="24"/>
          <w:lang w:eastAsia="lv-LV"/>
        </w:rPr>
        <w:t>vārdus</w:t>
      </w:r>
      <w:r w:rsidR="007C65D8" w:rsidRPr="009E187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“Republikas pilsētas domes un novada domes vēlēšanu likums”</w:t>
      </w:r>
      <w:r w:rsidRPr="009E187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(attiecīgā locījumā)</w:t>
      </w:r>
      <w:r w:rsidR="007C65D8" w:rsidRPr="009E187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ar</w:t>
      </w:r>
      <w:r w:rsidRPr="009E187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vārdiem</w:t>
      </w:r>
      <w:r w:rsidR="007C65D8" w:rsidRPr="009E187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“Pašvaldības domes vēlēšanu likums”</w:t>
      </w:r>
      <w:r w:rsidRPr="009E187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(attiecīgā locījumā)</w:t>
      </w:r>
      <w:r w:rsidR="007C65D8" w:rsidRPr="009E187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</w:p>
    <w:p w14:paraId="306BF30F" w14:textId="44BA91F7" w:rsidR="004F3A34" w:rsidRPr="009E1878" w:rsidRDefault="004F3A34" w:rsidP="007C65D8">
      <w:pPr>
        <w:pStyle w:val="ListParagraph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589EEE77" w14:textId="4366A839" w:rsidR="004D0D1A" w:rsidRPr="009E1878" w:rsidRDefault="004D0D1A" w:rsidP="004D0D1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1878">
        <w:rPr>
          <w:rFonts w:ascii="Times New Roman" w:eastAsia="Times New Roman" w:hAnsi="Times New Roman" w:cs="Times New Roman"/>
          <w:sz w:val="24"/>
          <w:szCs w:val="24"/>
          <w:lang w:eastAsia="lv-LV"/>
        </w:rPr>
        <w:t>2. Aizstāt visā likum</w:t>
      </w:r>
      <w:r w:rsidR="00DF6CE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ā </w:t>
      </w:r>
      <w:r w:rsidRPr="009E187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vārdus </w:t>
      </w:r>
      <w:r w:rsidRPr="009E1878">
        <w:rPr>
          <w:rFonts w:ascii="Times New Roman" w:hAnsi="Times New Roman" w:cs="Times New Roman"/>
          <w:bCs/>
          <w:sz w:val="24"/>
          <w:szCs w:val="24"/>
        </w:rPr>
        <w:t>“republikas pilsētas vai novada” ar vārdu “pašvaldības”.</w:t>
      </w:r>
    </w:p>
    <w:p w14:paraId="0112652E" w14:textId="77777777" w:rsidR="004D0D1A" w:rsidRPr="009E1878" w:rsidRDefault="004D0D1A" w:rsidP="004D0D1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DD1825A" w14:textId="1EDBDE19" w:rsidR="004D0D1A" w:rsidRDefault="004D0D1A" w:rsidP="003069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E1878">
        <w:rPr>
          <w:rFonts w:ascii="Times New Roman" w:eastAsia="Times New Roman" w:hAnsi="Times New Roman" w:cs="Times New Roman"/>
          <w:sz w:val="24"/>
          <w:szCs w:val="24"/>
          <w:lang w:eastAsia="lv-LV"/>
        </w:rPr>
        <w:t>3</w:t>
      </w:r>
      <w:r w:rsidR="003069FD" w:rsidRPr="009E1878">
        <w:rPr>
          <w:rFonts w:ascii="Times New Roman" w:eastAsia="Times New Roman" w:hAnsi="Times New Roman" w:cs="Times New Roman"/>
          <w:sz w:val="24"/>
          <w:szCs w:val="24"/>
          <w:lang w:eastAsia="lv-LV"/>
        </w:rPr>
        <w:t>. </w:t>
      </w:r>
      <w:r w:rsidRPr="009E1878">
        <w:rPr>
          <w:rFonts w:ascii="Times New Roman" w:eastAsia="Times New Roman" w:hAnsi="Times New Roman" w:cs="Times New Roman"/>
          <w:sz w:val="24"/>
          <w:szCs w:val="24"/>
          <w:lang w:eastAsia="lv-LV"/>
        </w:rPr>
        <w:t>Aizstāt 18. panta otrajā daļā vārdus “Republikas pilsētas domes un novada domes deputāta statusa likums” ar vārdiem “Pašvaldības domes deputāta statusa likums”.</w:t>
      </w:r>
    </w:p>
    <w:p w14:paraId="63A652BD" w14:textId="77777777" w:rsidR="004762D8" w:rsidRDefault="004762D8" w:rsidP="003069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39A46FE7" w14:textId="0DDE2344" w:rsidR="00B11B5D" w:rsidRDefault="005034CE" w:rsidP="007E457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</w:t>
      </w:r>
      <w:r w:rsidR="007E457A">
        <w:rPr>
          <w:rFonts w:ascii="Times New Roman" w:hAnsi="Times New Roman" w:cs="Times New Roman"/>
          <w:bCs/>
          <w:sz w:val="24"/>
          <w:szCs w:val="24"/>
        </w:rPr>
        <w:t>. </w:t>
      </w:r>
      <w:r w:rsidR="00C0032E" w:rsidRPr="009E1878">
        <w:rPr>
          <w:rFonts w:ascii="Times New Roman" w:hAnsi="Times New Roman" w:cs="Times New Roman"/>
          <w:bCs/>
          <w:sz w:val="24"/>
          <w:szCs w:val="24"/>
        </w:rPr>
        <w:t xml:space="preserve">Aizstāt </w:t>
      </w:r>
      <w:r w:rsidR="00B11B5D" w:rsidRPr="009E1878">
        <w:rPr>
          <w:rFonts w:ascii="Times New Roman" w:hAnsi="Times New Roman" w:cs="Times New Roman"/>
          <w:bCs/>
          <w:sz w:val="24"/>
          <w:szCs w:val="24"/>
        </w:rPr>
        <w:t>21.</w:t>
      </w:r>
      <w:r w:rsidR="001F1C77" w:rsidRPr="009E1878">
        <w:rPr>
          <w:rFonts w:ascii="Times New Roman" w:hAnsi="Times New Roman" w:cs="Times New Roman"/>
          <w:bCs/>
          <w:sz w:val="24"/>
          <w:szCs w:val="24"/>
        </w:rPr>
        <w:t> </w:t>
      </w:r>
      <w:r w:rsidR="00C0032E" w:rsidRPr="009E1878">
        <w:rPr>
          <w:rFonts w:ascii="Times New Roman" w:hAnsi="Times New Roman" w:cs="Times New Roman"/>
          <w:bCs/>
          <w:sz w:val="24"/>
          <w:szCs w:val="24"/>
        </w:rPr>
        <w:t xml:space="preserve">panta </w:t>
      </w:r>
      <w:r w:rsidR="00B11B5D" w:rsidRPr="009E1878">
        <w:rPr>
          <w:rFonts w:ascii="Times New Roman" w:hAnsi="Times New Roman" w:cs="Times New Roman"/>
          <w:bCs/>
          <w:sz w:val="24"/>
          <w:szCs w:val="24"/>
        </w:rPr>
        <w:t>pirmās daļas 7</w:t>
      </w:r>
      <w:r w:rsidR="00C0032E" w:rsidRPr="009E1878">
        <w:rPr>
          <w:rFonts w:ascii="Times New Roman" w:hAnsi="Times New Roman" w:cs="Times New Roman"/>
          <w:bCs/>
          <w:sz w:val="24"/>
          <w:szCs w:val="24"/>
        </w:rPr>
        <w:t>. </w:t>
      </w:r>
      <w:r w:rsidR="00B11B5D" w:rsidRPr="009E1878">
        <w:rPr>
          <w:rFonts w:ascii="Times New Roman" w:hAnsi="Times New Roman" w:cs="Times New Roman"/>
          <w:bCs/>
          <w:sz w:val="24"/>
          <w:szCs w:val="24"/>
        </w:rPr>
        <w:t>punktā vārdus “pilsētas, novada vai pagasta” ar vārdiem “pašvaldības un tās teritoriālā iedalījuma vienību”.</w:t>
      </w:r>
    </w:p>
    <w:p w14:paraId="21DD1B35" w14:textId="77777777" w:rsidR="00AA3BCC" w:rsidRDefault="00AA3BCC" w:rsidP="007E457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1CF07F7" w14:textId="6DF9E2AE" w:rsidR="00686A49" w:rsidRPr="00E33F45" w:rsidRDefault="00801FE3" w:rsidP="007E457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="007E457A" w:rsidRPr="00E33F45">
        <w:rPr>
          <w:rFonts w:ascii="Times New Roman" w:hAnsi="Times New Roman" w:cs="Times New Roman"/>
          <w:bCs/>
          <w:sz w:val="24"/>
          <w:szCs w:val="24"/>
        </w:rPr>
        <w:t>. </w:t>
      </w:r>
      <w:r w:rsidR="00C0032E" w:rsidRPr="00E33F45">
        <w:rPr>
          <w:rFonts w:ascii="Times New Roman" w:hAnsi="Times New Roman" w:cs="Times New Roman"/>
          <w:bCs/>
          <w:sz w:val="24"/>
          <w:szCs w:val="24"/>
        </w:rPr>
        <w:t xml:space="preserve">Aizstāt </w:t>
      </w:r>
      <w:r w:rsidR="00686A49" w:rsidRPr="00E33F45">
        <w:rPr>
          <w:rFonts w:ascii="Times New Roman" w:hAnsi="Times New Roman" w:cs="Times New Roman"/>
          <w:bCs/>
          <w:sz w:val="24"/>
          <w:szCs w:val="24"/>
        </w:rPr>
        <w:t>44.</w:t>
      </w:r>
      <w:r w:rsidR="001F1C77" w:rsidRPr="00E33F45">
        <w:rPr>
          <w:rFonts w:ascii="Times New Roman" w:hAnsi="Times New Roman" w:cs="Times New Roman"/>
          <w:bCs/>
          <w:sz w:val="24"/>
          <w:szCs w:val="24"/>
        </w:rPr>
        <w:t> </w:t>
      </w:r>
      <w:r w:rsidR="00C0032E" w:rsidRPr="00E33F45">
        <w:rPr>
          <w:rFonts w:ascii="Times New Roman" w:hAnsi="Times New Roman" w:cs="Times New Roman"/>
          <w:bCs/>
          <w:sz w:val="24"/>
          <w:szCs w:val="24"/>
        </w:rPr>
        <w:t xml:space="preserve">panta pirmajā daļā </w:t>
      </w:r>
      <w:r w:rsidR="00686A49" w:rsidRPr="00E33F45">
        <w:rPr>
          <w:rFonts w:ascii="Times New Roman" w:hAnsi="Times New Roman" w:cs="Times New Roman"/>
          <w:bCs/>
          <w:sz w:val="24"/>
          <w:szCs w:val="24"/>
        </w:rPr>
        <w:t>vārdus “Republikas pilsētas</w:t>
      </w:r>
      <w:r w:rsidR="00C0032E" w:rsidRPr="00E33F45">
        <w:rPr>
          <w:rFonts w:ascii="Times New Roman" w:hAnsi="Times New Roman" w:cs="Times New Roman"/>
          <w:bCs/>
          <w:sz w:val="24"/>
          <w:szCs w:val="24"/>
        </w:rPr>
        <w:t>” ar vārdiem</w:t>
      </w:r>
      <w:r w:rsidR="00686A49" w:rsidRPr="00E33F45">
        <w:rPr>
          <w:rFonts w:ascii="Times New Roman" w:hAnsi="Times New Roman" w:cs="Times New Roman"/>
          <w:bCs/>
          <w:sz w:val="24"/>
          <w:szCs w:val="24"/>
        </w:rPr>
        <w:t xml:space="preserve"> “Valstspilsētas</w:t>
      </w:r>
      <w:r w:rsidR="00C0032E" w:rsidRPr="00E33F45">
        <w:rPr>
          <w:rFonts w:ascii="Times New Roman" w:hAnsi="Times New Roman" w:cs="Times New Roman"/>
          <w:bCs/>
          <w:sz w:val="24"/>
          <w:szCs w:val="24"/>
        </w:rPr>
        <w:t xml:space="preserve"> pašvaldības</w:t>
      </w:r>
      <w:r w:rsidR="00686A49" w:rsidRPr="00E33F45">
        <w:rPr>
          <w:rFonts w:ascii="Times New Roman" w:hAnsi="Times New Roman" w:cs="Times New Roman"/>
          <w:bCs/>
          <w:sz w:val="24"/>
          <w:szCs w:val="24"/>
        </w:rPr>
        <w:t>”.</w:t>
      </w:r>
    </w:p>
    <w:p w14:paraId="74BC0A92" w14:textId="77777777" w:rsidR="00686A49" w:rsidRPr="00E33F45" w:rsidRDefault="00686A49" w:rsidP="007E457A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5B17167" w14:textId="5941B418" w:rsidR="00607370" w:rsidRDefault="00607370" w:rsidP="000D502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6. </w:t>
      </w:r>
      <w:r w:rsidR="00D05999" w:rsidRPr="005034CE">
        <w:rPr>
          <w:rFonts w:ascii="Times New Roman" w:hAnsi="Times New Roman" w:cs="Times New Roman"/>
          <w:bCs/>
          <w:sz w:val="24"/>
          <w:szCs w:val="24"/>
        </w:rPr>
        <w:t>Aizstāt 54. panta pirmajā daļā vārdus “</w:t>
      </w:r>
      <w:r w:rsidR="00D05999" w:rsidRPr="005034CE">
        <w:rPr>
          <w:rFonts w:ascii="Times New Roman" w:hAnsi="Times New Roman" w:cs="Times New Roman"/>
          <w:sz w:val="24"/>
          <w:szCs w:val="24"/>
          <w:shd w:val="clear" w:color="auto" w:fill="FFFFFF"/>
        </w:rPr>
        <w:t>katras politiskās partijas vai vēlētāju apvienības”</w:t>
      </w:r>
      <w:r w:rsidR="00D05999" w:rsidRPr="005034CE">
        <w:rPr>
          <w:rFonts w:ascii="Times New Roman" w:hAnsi="Times New Roman" w:cs="Times New Roman"/>
          <w:bCs/>
          <w:sz w:val="24"/>
          <w:szCs w:val="24"/>
        </w:rPr>
        <w:t xml:space="preserve"> ar vārdiem “</w:t>
      </w:r>
      <w:r w:rsidR="00D05999" w:rsidRPr="005034CE">
        <w:rPr>
          <w:rFonts w:ascii="Times New Roman" w:hAnsi="Times New Roman" w:cs="Times New Roman"/>
          <w:sz w:val="24"/>
          <w:szCs w:val="24"/>
          <w:shd w:val="clear" w:color="auto" w:fill="FFFFFF"/>
        </w:rPr>
        <w:t>pašvaldības domes deputātu kandidātu saraksta</w:t>
      </w:r>
      <w:r w:rsidR="00D05999" w:rsidRPr="005034CE">
        <w:rPr>
          <w:rFonts w:ascii="Times New Roman" w:hAnsi="Times New Roman" w:cs="Times New Roman"/>
          <w:bCs/>
          <w:sz w:val="24"/>
          <w:szCs w:val="24"/>
        </w:rPr>
        <w:t>”.</w:t>
      </w:r>
    </w:p>
    <w:p w14:paraId="3E0BFDFF" w14:textId="62D76AAB" w:rsidR="00607370" w:rsidRDefault="00607370" w:rsidP="000D502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F3A560C" w14:textId="00A37EB4" w:rsidR="005034CE" w:rsidRPr="005034CE" w:rsidRDefault="0066042D" w:rsidP="000D502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</w:t>
      </w:r>
      <w:r w:rsidR="005034CE" w:rsidRPr="005034CE">
        <w:rPr>
          <w:rFonts w:ascii="Times New Roman" w:hAnsi="Times New Roman" w:cs="Times New Roman"/>
          <w:bCs/>
          <w:sz w:val="24"/>
          <w:szCs w:val="24"/>
        </w:rPr>
        <w:t>. Aizstāt 55. panta trešajā daļā vārdus “</w:t>
      </w:r>
      <w:r w:rsidR="005034CE" w:rsidRPr="005034CE">
        <w:rPr>
          <w:rFonts w:ascii="Times New Roman" w:hAnsi="Times New Roman" w:cs="Times New Roman"/>
          <w:sz w:val="24"/>
          <w:szCs w:val="24"/>
          <w:shd w:val="clear" w:color="auto" w:fill="FFFFFF"/>
        </w:rPr>
        <w:t>attiecīgās politiskās partijas vai vēlētāju apvienības”</w:t>
      </w:r>
      <w:r w:rsidR="005034CE" w:rsidRPr="005034CE">
        <w:rPr>
          <w:rFonts w:ascii="Times New Roman" w:hAnsi="Times New Roman" w:cs="Times New Roman"/>
          <w:bCs/>
          <w:sz w:val="24"/>
          <w:szCs w:val="24"/>
        </w:rPr>
        <w:t xml:space="preserve"> ar vārdiem “attiecīgā </w:t>
      </w:r>
      <w:r w:rsidR="005034CE" w:rsidRPr="005034CE">
        <w:rPr>
          <w:rFonts w:ascii="Times New Roman" w:hAnsi="Times New Roman" w:cs="Times New Roman"/>
          <w:sz w:val="24"/>
          <w:szCs w:val="24"/>
          <w:shd w:val="clear" w:color="auto" w:fill="FFFFFF"/>
        </w:rPr>
        <w:t>pašvaldības domes deputātu kandidātu saraksta</w:t>
      </w:r>
      <w:r w:rsidR="005034CE" w:rsidRPr="005034CE">
        <w:rPr>
          <w:rFonts w:ascii="Times New Roman" w:hAnsi="Times New Roman" w:cs="Times New Roman"/>
          <w:bCs/>
          <w:sz w:val="24"/>
          <w:szCs w:val="24"/>
        </w:rPr>
        <w:t>”.</w:t>
      </w:r>
    </w:p>
    <w:p w14:paraId="5E690925" w14:textId="77777777" w:rsidR="005034CE" w:rsidRDefault="005034CE" w:rsidP="000D502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D716CAE" w14:textId="0FC34002" w:rsidR="00686A49" w:rsidRPr="00E33F45" w:rsidRDefault="0066042D" w:rsidP="000D502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</w:t>
      </w:r>
      <w:r w:rsidR="005034CE">
        <w:rPr>
          <w:rFonts w:ascii="Times New Roman" w:hAnsi="Times New Roman" w:cs="Times New Roman"/>
          <w:bCs/>
          <w:sz w:val="24"/>
          <w:szCs w:val="24"/>
        </w:rPr>
        <w:t>. </w:t>
      </w:r>
      <w:r w:rsidR="000D5028" w:rsidRPr="00E33F45">
        <w:rPr>
          <w:rFonts w:ascii="Times New Roman" w:hAnsi="Times New Roman" w:cs="Times New Roman"/>
          <w:bCs/>
          <w:sz w:val="24"/>
          <w:szCs w:val="24"/>
        </w:rPr>
        <w:t xml:space="preserve">Izteikt </w:t>
      </w:r>
      <w:r w:rsidR="008E0018" w:rsidRPr="00E33F45">
        <w:rPr>
          <w:rFonts w:ascii="Times New Roman" w:hAnsi="Times New Roman" w:cs="Times New Roman"/>
          <w:bCs/>
          <w:sz w:val="24"/>
          <w:szCs w:val="24"/>
        </w:rPr>
        <w:t>69.</w:t>
      </w:r>
      <w:r w:rsidR="008E0018" w:rsidRPr="00E33F45">
        <w:rPr>
          <w:rFonts w:ascii="Times New Roman" w:hAnsi="Times New Roman" w:cs="Times New Roman"/>
          <w:bCs/>
          <w:sz w:val="24"/>
          <w:szCs w:val="24"/>
          <w:vertAlign w:val="superscript"/>
        </w:rPr>
        <w:t>1</w:t>
      </w:r>
      <w:r w:rsidR="008E0018" w:rsidRPr="00E33F45">
        <w:rPr>
          <w:rFonts w:ascii="Times New Roman" w:hAnsi="Times New Roman" w:cs="Times New Roman"/>
          <w:bCs/>
          <w:sz w:val="24"/>
          <w:szCs w:val="24"/>
        </w:rPr>
        <w:t xml:space="preserve"> pant</w:t>
      </w:r>
      <w:r w:rsidR="000D5028" w:rsidRPr="00E33F45">
        <w:rPr>
          <w:rFonts w:ascii="Times New Roman" w:hAnsi="Times New Roman" w:cs="Times New Roman"/>
          <w:bCs/>
          <w:sz w:val="24"/>
          <w:szCs w:val="24"/>
        </w:rPr>
        <w:t>u šādā redakcijā</w:t>
      </w:r>
      <w:r w:rsidR="003137CB" w:rsidRPr="00E33F45">
        <w:rPr>
          <w:rFonts w:ascii="Times New Roman" w:hAnsi="Times New Roman" w:cs="Times New Roman"/>
          <w:bCs/>
          <w:sz w:val="24"/>
          <w:szCs w:val="24"/>
        </w:rPr>
        <w:t>:</w:t>
      </w:r>
    </w:p>
    <w:p w14:paraId="43D21B33" w14:textId="77777777" w:rsidR="000D5028" w:rsidRPr="00E33F45" w:rsidRDefault="000D5028" w:rsidP="000D502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597AE58" w14:textId="33DEC228" w:rsidR="000D5028" w:rsidRPr="00E33F45" w:rsidRDefault="000D5028" w:rsidP="000D5028">
      <w:pPr>
        <w:pStyle w:val="tv213"/>
        <w:shd w:val="clear" w:color="auto" w:fill="FFFFFF"/>
        <w:spacing w:before="0" w:beforeAutospacing="0" w:after="0" w:afterAutospacing="0" w:line="293" w:lineRule="atLeast"/>
        <w:ind w:firstLine="709"/>
        <w:jc w:val="both"/>
        <w:rPr>
          <w:lang w:val="lv-LV" w:eastAsia="lv-LV"/>
        </w:rPr>
      </w:pPr>
      <w:r w:rsidRPr="00E33F45">
        <w:rPr>
          <w:bCs/>
          <w:lang w:val="lv-LV"/>
        </w:rPr>
        <w:t>“</w:t>
      </w:r>
      <w:r w:rsidRPr="00E33F45">
        <w:rPr>
          <w:b/>
          <w:bCs/>
          <w:lang w:val="lv-LV" w:eastAsia="lv-LV"/>
        </w:rPr>
        <w:t>69.</w:t>
      </w:r>
      <w:r w:rsidRPr="00E33F45">
        <w:rPr>
          <w:b/>
          <w:bCs/>
          <w:vertAlign w:val="superscript"/>
          <w:lang w:val="lv-LV" w:eastAsia="lv-LV"/>
        </w:rPr>
        <w:t>1</w:t>
      </w:r>
      <w:r w:rsidRPr="00E33F45">
        <w:rPr>
          <w:b/>
          <w:bCs/>
          <w:lang w:val="lv-LV" w:eastAsia="lv-LV"/>
        </w:rPr>
        <w:t> pants.</w:t>
      </w:r>
      <w:r w:rsidRPr="00E33F45">
        <w:rPr>
          <w:lang w:val="lv-LV" w:eastAsia="lv-LV"/>
        </w:rPr>
        <w:t> Lai nodrošinātu pašvaldības sniegto pakalpojumu pieejamību novada pagastos un novada pilsētās, kurās neatrodas pašvaldības administratīvais centrs, pašvaldības dome izveido pagasta vai pilsētas pārvaldi.</w:t>
      </w:r>
      <w:r w:rsidR="008B29F4" w:rsidRPr="00E33F45">
        <w:rPr>
          <w:lang w:val="lv-LV" w:eastAsia="lv-LV"/>
        </w:rPr>
        <w:t xml:space="preserve"> Pagasta pārvaldi var neveidot, ja novada administratīvajā teritorijā ietilpst tikai viens pagasts. </w:t>
      </w:r>
    </w:p>
    <w:p w14:paraId="3B38DC03" w14:textId="4028F16B" w:rsidR="000D5028" w:rsidRPr="00E33F45" w:rsidRDefault="000D5028" w:rsidP="000D5028">
      <w:pPr>
        <w:shd w:val="clear" w:color="auto" w:fill="FFFFFF"/>
        <w:spacing w:after="0" w:line="29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D5028">
        <w:rPr>
          <w:rFonts w:ascii="Times New Roman" w:eastAsia="Times New Roman" w:hAnsi="Times New Roman" w:cs="Times New Roman"/>
          <w:sz w:val="24"/>
          <w:szCs w:val="24"/>
          <w:lang w:eastAsia="lv-LV"/>
        </w:rPr>
        <w:t>Pagasta vai pilsētas pārvalde</w:t>
      </w:r>
      <w:r w:rsidR="00171D36" w:rsidRPr="00E33F4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171D36" w:rsidRPr="00E33F45">
        <w:rPr>
          <w:rFonts w:ascii="Times New Roman" w:hAnsi="Times New Roman" w:cs="Times New Roman"/>
          <w:sz w:val="24"/>
          <w:szCs w:val="24"/>
          <w:lang w:eastAsia="lv-LV"/>
        </w:rPr>
        <w:t>nodrošina vismaz šādus pakalpojumus</w:t>
      </w:r>
      <w:r w:rsidRPr="000D5028">
        <w:rPr>
          <w:rFonts w:ascii="Times New Roman" w:eastAsia="Times New Roman" w:hAnsi="Times New Roman" w:cs="Times New Roman"/>
          <w:sz w:val="24"/>
          <w:szCs w:val="24"/>
          <w:lang w:eastAsia="lv-LV"/>
        </w:rPr>
        <w:t>:</w:t>
      </w:r>
    </w:p>
    <w:p w14:paraId="4708346B" w14:textId="3B6A93C9" w:rsidR="000D5028" w:rsidRPr="00E33F45" w:rsidRDefault="000D5028" w:rsidP="000D5028">
      <w:pPr>
        <w:shd w:val="clear" w:color="auto" w:fill="FFFFFF"/>
        <w:spacing w:after="0" w:line="29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3F45">
        <w:rPr>
          <w:rFonts w:ascii="Times New Roman" w:hAnsi="Times New Roman" w:cs="Times New Roman"/>
          <w:sz w:val="24"/>
          <w:szCs w:val="24"/>
        </w:rPr>
        <w:t>1) pašvaldības kompetencē esošo izziņu izsniegšanu un informācijas sniegšanu par pašvaldības kompetencē esošajiem jautājumiem;</w:t>
      </w:r>
    </w:p>
    <w:p w14:paraId="171929F0" w14:textId="47D9419D" w:rsidR="000D5028" w:rsidRPr="00E33F45" w:rsidRDefault="000D5028" w:rsidP="000D5028">
      <w:pPr>
        <w:shd w:val="clear" w:color="auto" w:fill="FFFFFF"/>
        <w:spacing w:after="0" w:line="29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3F45">
        <w:rPr>
          <w:rFonts w:ascii="Times New Roman" w:hAnsi="Times New Roman" w:cs="Times New Roman"/>
          <w:sz w:val="24"/>
          <w:szCs w:val="24"/>
        </w:rPr>
        <w:t>2) valsts noteikto nodokļu un nodevu maksājumu, kuru iekasēšana ir uzdota pašvaldībai, kā arī domes noteikto nodevu maksājumu un maksājumu par pašvaldības sniegtajiem pakalpojumiem pieņemšanu;</w:t>
      </w:r>
    </w:p>
    <w:p w14:paraId="607A1DE2" w14:textId="58569193" w:rsidR="000D5028" w:rsidRPr="00E33F45" w:rsidRDefault="000D5028" w:rsidP="000D5028">
      <w:pPr>
        <w:shd w:val="clear" w:color="auto" w:fill="FFFFFF"/>
        <w:spacing w:after="0" w:line="29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3F45">
        <w:rPr>
          <w:rFonts w:ascii="Times New Roman" w:hAnsi="Times New Roman" w:cs="Times New Roman"/>
          <w:sz w:val="24"/>
          <w:szCs w:val="24"/>
        </w:rPr>
        <w:t>3) pašvaldības sociālo pabalstu izmaksas;</w:t>
      </w:r>
    </w:p>
    <w:p w14:paraId="668FC0AD" w14:textId="77777777" w:rsidR="000D5028" w:rsidRPr="00E33F45" w:rsidRDefault="000D5028" w:rsidP="000D5028">
      <w:pPr>
        <w:shd w:val="clear" w:color="auto" w:fill="FFFFFF"/>
        <w:spacing w:after="0" w:line="29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3F45">
        <w:rPr>
          <w:rFonts w:ascii="Times New Roman" w:hAnsi="Times New Roman" w:cs="Times New Roman"/>
          <w:sz w:val="24"/>
          <w:szCs w:val="24"/>
        </w:rPr>
        <w:t>4) iesniegumu pieņemšanu no attiecīgajā teritorijā dzīvojošām fiziskām personām un tajā reģistrētajām juridiskajām personām, atbildes sagatavošanas iesniedzējiem organizēšanu;</w:t>
      </w:r>
    </w:p>
    <w:p w14:paraId="55B26772" w14:textId="33DFA7F5" w:rsidR="000D5028" w:rsidRPr="000D5028" w:rsidRDefault="000D5028" w:rsidP="000D5028">
      <w:pPr>
        <w:shd w:val="clear" w:color="auto" w:fill="FFFFFF"/>
        <w:spacing w:after="0" w:line="29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3F45">
        <w:rPr>
          <w:rFonts w:ascii="Times New Roman" w:hAnsi="Times New Roman" w:cs="Times New Roman"/>
          <w:sz w:val="24"/>
          <w:szCs w:val="24"/>
        </w:rPr>
        <w:t>5) informācijas pieejamību par domes pieņemtajiem lēmumiem</w:t>
      </w:r>
      <w:r w:rsidRPr="000D5028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0E4954BC" w14:textId="2A1EBDC0" w:rsidR="000D5028" w:rsidRPr="000D5028" w:rsidRDefault="00B158B7" w:rsidP="000D5028">
      <w:pPr>
        <w:shd w:val="clear" w:color="auto" w:fill="FFFFFF"/>
        <w:spacing w:after="0" w:line="293" w:lineRule="atLeast"/>
        <w:ind w:firstLine="709"/>
        <w:jc w:val="both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E33F45">
        <w:rPr>
          <w:rFonts w:ascii="Times New Roman" w:hAnsi="Times New Roman" w:cs="Times New Roman"/>
          <w:sz w:val="24"/>
          <w:szCs w:val="24"/>
          <w:lang w:eastAsia="lv-LV"/>
        </w:rPr>
        <w:t>Pašvaldības dome var izveidot teritoriālā iedalījuma vienību (</w:t>
      </w:r>
      <w:r w:rsidRPr="00E33F45">
        <w:rPr>
          <w:rFonts w:ascii="Times New Roman" w:hAnsi="Times New Roman" w:cs="Times New Roman"/>
          <w:sz w:val="24"/>
          <w:szCs w:val="24"/>
        </w:rPr>
        <w:t>pagastu vai pagastu un pilsētas</w:t>
      </w:r>
      <w:r w:rsidRPr="00E33F45">
        <w:rPr>
          <w:rFonts w:ascii="Times New Roman" w:hAnsi="Times New Roman" w:cs="Times New Roman"/>
          <w:sz w:val="24"/>
          <w:szCs w:val="24"/>
          <w:lang w:eastAsia="lv-LV"/>
        </w:rPr>
        <w:t xml:space="preserve">) apvienības pārvaldi, ja pašvaldības nolikumā noteiktais novada teritoriālais dalījums ietver teritoriālā iedalījuma vienību apvienību. Uz teritoriālā iedalījuma vienību apvienības </w:t>
      </w:r>
      <w:r>
        <w:rPr>
          <w:rFonts w:ascii="Times New Roman" w:hAnsi="Times New Roman" w:cs="Times New Roman"/>
          <w:sz w:val="24"/>
          <w:szCs w:val="24"/>
          <w:lang w:eastAsia="lv-LV"/>
        </w:rPr>
        <w:lastRenderedPageBreak/>
        <w:t>pārvaldi</w:t>
      </w:r>
      <w:r w:rsidR="007E457A">
        <w:rPr>
          <w:rFonts w:ascii="Times New Roman" w:hAnsi="Times New Roman" w:cs="Times New Roman"/>
          <w:sz w:val="24"/>
          <w:szCs w:val="24"/>
          <w:lang w:eastAsia="lv-LV"/>
        </w:rPr>
        <w:t>, tās vadītāju un viņa vietnieku</w:t>
      </w:r>
      <w:r>
        <w:rPr>
          <w:rFonts w:ascii="Times New Roman" w:hAnsi="Times New Roman" w:cs="Times New Roman"/>
          <w:sz w:val="24"/>
          <w:szCs w:val="24"/>
          <w:lang w:eastAsia="lv-LV"/>
        </w:rPr>
        <w:t xml:space="preserve"> attiecināmi šajā likumā ietvertie nosacījumi pagasta vai pilsētas pārvaldei</w:t>
      </w:r>
      <w:r w:rsidR="007E457A">
        <w:rPr>
          <w:rFonts w:ascii="Times New Roman" w:hAnsi="Times New Roman" w:cs="Times New Roman"/>
          <w:sz w:val="24"/>
          <w:szCs w:val="24"/>
          <w:lang w:eastAsia="lv-LV"/>
        </w:rPr>
        <w:t>, tās vadītājam un viņa vietniekam</w:t>
      </w:r>
      <w:r>
        <w:rPr>
          <w:rFonts w:ascii="Times New Roman" w:hAnsi="Times New Roman" w:cs="Times New Roman"/>
          <w:sz w:val="24"/>
          <w:szCs w:val="24"/>
          <w:lang w:eastAsia="lv-LV"/>
        </w:rPr>
        <w:t>.</w:t>
      </w:r>
      <w:r w:rsidR="000D5028">
        <w:rPr>
          <w:rFonts w:ascii="Times New Roman" w:hAnsi="Times New Roman" w:cs="Times New Roman"/>
          <w:bCs/>
          <w:sz w:val="24"/>
          <w:szCs w:val="24"/>
        </w:rPr>
        <w:t>”</w:t>
      </w:r>
    </w:p>
    <w:p w14:paraId="5309FB69" w14:textId="77777777" w:rsidR="003137CB" w:rsidRDefault="003137CB" w:rsidP="003137CB">
      <w:pPr>
        <w:pStyle w:val="ListParagraph"/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12EF1BA" w14:textId="26D76469" w:rsidR="00AA2782" w:rsidRPr="009E1878" w:rsidRDefault="0066042D" w:rsidP="00E33F4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9</w:t>
      </w:r>
      <w:r w:rsidR="00E33F45">
        <w:rPr>
          <w:rFonts w:ascii="Times New Roman" w:hAnsi="Times New Roman" w:cs="Times New Roman"/>
          <w:bCs/>
          <w:sz w:val="24"/>
          <w:szCs w:val="24"/>
        </w:rPr>
        <w:t>. </w:t>
      </w:r>
      <w:r w:rsidR="00C0032E" w:rsidRPr="009E1878">
        <w:rPr>
          <w:rFonts w:ascii="Times New Roman" w:hAnsi="Times New Roman" w:cs="Times New Roman"/>
          <w:bCs/>
          <w:sz w:val="24"/>
          <w:szCs w:val="24"/>
        </w:rPr>
        <w:t xml:space="preserve">Aizstāt </w:t>
      </w:r>
      <w:r w:rsidR="00AA2782" w:rsidRPr="009E1878">
        <w:rPr>
          <w:rFonts w:ascii="Times New Roman" w:hAnsi="Times New Roman" w:cs="Times New Roman"/>
          <w:bCs/>
          <w:sz w:val="24"/>
          <w:szCs w:val="24"/>
        </w:rPr>
        <w:t>96.</w:t>
      </w:r>
      <w:r w:rsidR="001F1C77" w:rsidRPr="009E1878">
        <w:rPr>
          <w:rFonts w:ascii="Times New Roman" w:hAnsi="Times New Roman" w:cs="Times New Roman"/>
          <w:bCs/>
          <w:sz w:val="24"/>
          <w:szCs w:val="24"/>
        </w:rPr>
        <w:t> </w:t>
      </w:r>
      <w:r w:rsidR="00C0032E" w:rsidRPr="009E1878">
        <w:rPr>
          <w:rFonts w:ascii="Times New Roman" w:hAnsi="Times New Roman" w:cs="Times New Roman"/>
          <w:bCs/>
          <w:sz w:val="24"/>
          <w:szCs w:val="24"/>
        </w:rPr>
        <w:t>pantā</w:t>
      </w:r>
      <w:r w:rsidR="00AA2782" w:rsidRPr="009E1878">
        <w:rPr>
          <w:rFonts w:ascii="Times New Roman" w:hAnsi="Times New Roman" w:cs="Times New Roman"/>
          <w:bCs/>
          <w:sz w:val="24"/>
          <w:szCs w:val="24"/>
        </w:rPr>
        <w:t xml:space="preserve"> vārdus “republikas pilsētu” ar vārdu “valstspilsētu”.</w:t>
      </w:r>
    </w:p>
    <w:p w14:paraId="1948FADF" w14:textId="77777777" w:rsidR="007C65D8" w:rsidRPr="009E1878" w:rsidRDefault="007C65D8" w:rsidP="009A082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14:paraId="3A4054EF" w14:textId="5107279F" w:rsidR="007C65D8" w:rsidRPr="009E1878" w:rsidRDefault="007C65D8" w:rsidP="007C65D8">
      <w:pPr>
        <w:pStyle w:val="ListParagraph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6DE5E2C1" w14:textId="77777777" w:rsidR="00123751" w:rsidRPr="009E1878" w:rsidRDefault="00123751" w:rsidP="007C65D8">
      <w:pPr>
        <w:pStyle w:val="ListParagraph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2DB91835" w14:textId="3AEA4691" w:rsidR="00452153" w:rsidRPr="009E1878" w:rsidRDefault="00452153" w:rsidP="0045215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1878">
        <w:rPr>
          <w:rFonts w:ascii="Times New Roman" w:hAnsi="Times New Roman" w:cs="Times New Roman"/>
          <w:sz w:val="24"/>
          <w:szCs w:val="24"/>
        </w:rPr>
        <w:t xml:space="preserve">Likums stājas spēkā </w:t>
      </w:r>
      <w:r w:rsidRPr="009E1878">
        <w:rPr>
          <w:rFonts w:ascii="Times New Roman" w:hAnsi="Times New Roman" w:cs="Times New Roman"/>
          <w:sz w:val="24"/>
          <w:szCs w:val="24"/>
          <w:shd w:val="clear" w:color="auto" w:fill="FFFFFF"/>
        </w:rPr>
        <w:t>2021.</w:t>
      </w:r>
      <w:r w:rsidR="00EB1BEA" w:rsidRPr="009E1878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E1878">
        <w:rPr>
          <w:rFonts w:ascii="Times New Roman" w:hAnsi="Times New Roman" w:cs="Times New Roman"/>
          <w:sz w:val="24"/>
          <w:szCs w:val="24"/>
          <w:shd w:val="clear" w:color="auto" w:fill="FFFFFF"/>
        </w:rPr>
        <w:t>gada 1.</w:t>
      </w:r>
      <w:r w:rsidR="00EB1BEA" w:rsidRPr="009E1878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E1878">
        <w:rPr>
          <w:rFonts w:ascii="Times New Roman" w:hAnsi="Times New Roman" w:cs="Times New Roman"/>
          <w:sz w:val="24"/>
          <w:szCs w:val="24"/>
          <w:shd w:val="clear" w:color="auto" w:fill="FFFFFF"/>
        </w:rPr>
        <w:t>jūlijā</w:t>
      </w:r>
      <w:r w:rsidRPr="009E1878">
        <w:rPr>
          <w:rFonts w:ascii="Times New Roman" w:hAnsi="Times New Roman" w:cs="Times New Roman"/>
          <w:sz w:val="24"/>
          <w:szCs w:val="24"/>
        </w:rPr>
        <w:t>.</w:t>
      </w:r>
    </w:p>
    <w:p w14:paraId="1B53D74F" w14:textId="77777777" w:rsidR="00452153" w:rsidRPr="009E1878" w:rsidRDefault="00452153" w:rsidP="007C65D8">
      <w:pPr>
        <w:pStyle w:val="ListParagraph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39FBDF9B" w14:textId="77777777" w:rsidR="008449F3" w:rsidRPr="009E1878" w:rsidRDefault="008449F3" w:rsidP="00797F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634CD75B" w14:textId="77777777" w:rsidR="00D622E8" w:rsidRDefault="00D622E8" w:rsidP="00D15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bookmarkStart w:id="0" w:name="_Hlk44663638"/>
    </w:p>
    <w:p w14:paraId="5F6AE234" w14:textId="4F987768" w:rsidR="00D15FD5" w:rsidRPr="009E1878" w:rsidRDefault="007D0472" w:rsidP="00D15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E1878">
        <w:rPr>
          <w:rFonts w:ascii="Times New Roman" w:eastAsia="Times New Roman" w:hAnsi="Times New Roman" w:cs="Times New Roman"/>
          <w:sz w:val="24"/>
          <w:szCs w:val="24"/>
          <w:lang w:eastAsia="lv-LV"/>
        </w:rPr>
        <w:t>Vides aizsardzības un reģionālās attīstības ministrs</w:t>
      </w:r>
      <w:r w:rsidR="00D15FD5" w:rsidRPr="009E1878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="00D15FD5" w:rsidRPr="009E1878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="00D15FD5" w:rsidRPr="009E1878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="00D15FD5" w:rsidRPr="009E1878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="009B4EA3">
        <w:rPr>
          <w:rFonts w:ascii="Times New Roman" w:eastAsia="Times New Roman" w:hAnsi="Times New Roman" w:cs="Times New Roman"/>
          <w:sz w:val="24"/>
          <w:szCs w:val="24"/>
          <w:lang w:eastAsia="lv-LV"/>
        </w:rPr>
        <w:t>A. T.</w:t>
      </w:r>
      <w:r w:rsidR="00DD7B86">
        <w:rPr>
          <w:rFonts w:ascii="Times New Roman" w:eastAsia="Times New Roman" w:hAnsi="Times New Roman" w:cs="Times New Roman"/>
          <w:sz w:val="24"/>
          <w:szCs w:val="24"/>
          <w:lang w:eastAsia="lv-LV"/>
        </w:rPr>
        <w:t> </w:t>
      </w:r>
      <w:proofErr w:type="spellStart"/>
      <w:r w:rsidR="00D622E8">
        <w:rPr>
          <w:rFonts w:ascii="Times New Roman" w:eastAsia="Times New Roman" w:hAnsi="Times New Roman" w:cs="Times New Roman"/>
          <w:sz w:val="24"/>
          <w:szCs w:val="24"/>
          <w:lang w:eastAsia="lv-LV"/>
        </w:rPr>
        <w:t>Plešs</w:t>
      </w:r>
      <w:proofErr w:type="spellEnd"/>
    </w:p>
    <w:bookmarkEnd w:id="0"/>
    <w:p w14:paraId="6FEF8D78" w14:textId="5317044B" w:rsidR="00D15FD5" w:rsidRPr="005E3E0D" w:rsidRDefault="00D15FD5" w:rsidP="005049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</w:pPr>
    </w:p>
    <w:p w14:paraId="350CA1F0" w14:textId="40AD5538" w:rsidR="00B822B9" w:rsidRPr="005E3E0D" w:rsidRDefault="00B822B9" w:rsidP="005049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</w:pPr>
    </w:p>
    <w:p w14:paraId="54AB27CC" w14:textId="3D1F0B49" w:rsidR="00B822B9" w:rsidRDefault="00B822B9" w:rsidP="005049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</w:pPr>
    </w:p>
    <w:p w14:paraId="6B00BECB" w14:textId="16A45255" w:rsidR="00EA3EE1" w:rsidRDefault="00EA3EE1" w:rsidP="005049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</w:pPr>
    </w:p>
    <w:p w14:paraId="38F73F9A" w14:textId="004FBDAF" w:rsidR="00EA3EE1" w:rsidRDefault="00EA3EE1" w:rsidP="005049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</w:pPr>
    </w:p>
    <w:p w14:paraId="7851AD9F" w14:textId="77777777" w:rsidR="00B822B9" w:rsidRPr="00D15FD5" w:rsidRDefault="00B822B9" w:rsidP="005049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</w:pPr>
    </w:p>
    <w:sectPr w:rsidR="00B822B9" w:rsidRPr="00D15FD5" w:rsidSect="00414C66">
      <w:headerReference w:type="even" r:id="rId11"/>
      <w:headerReference w:type="default" r:id="rId12"/>
      <w:footerReference w:type="default" r:id="rId13"/>
      <w:footerReference w:type="first" r:id="rId14"/>
      <w:pgSz w:w="11906" w:h="16838" w:code="9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853F92" w14:textId="77777777" w:rsidR="00BC1B13" w:rsidRDefault="00BC1B13" w:rsidP="00D15FD5">
      <w:pPr>
        <w:spacing w:after="0" w:line="240" w:lineRule="auto"/>
      </w:pPr>
      <w:r>
        <w:separator/>
      </w:r>
    </w:p>
  </w:endnote>
  <w:endnote w:type="continuationSeparator" w:id="0">
    <w:p w14:paraId="702D968C" w14:textId="77777777" w:rsidR="00BC1B13" w:rsidRDefault="00BC1B13" w:rsidP="00D15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C1B241" w14:textId="04507596" w:rsidR="00414C66" w:rsidRPr="00BD72A5" w:rsidRDefault="00BD72A5" w:rsidP="00BD72A5">
    <w:pPr>
      <w:pStyle w:val="Foo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VARAMLik_</w:t>
    </w:r>
    <w:r w:rsidR="005027BC">
      <w:rPr>
        <w:rFonts w:ascii="Times New Roman" w:hAnsi="Times New Roman" w:cs="Times New Roman"/>
        <w:sz w:val="20"/>
        <w:szCs w:val="20"/>
      </w:rPr>
      <w:t>18</w:t>
    </w:r>
    <w:r w:rsidR="00653ADE">
      <w:rPr>
        <w:rFonts w:ascii="Times New Roman" w:hAnsi="Times New Roman" w:cs="Times New Roman"/>
        <w:sz w:val="20"/>
        <w:szCs w:val="20"/>
      </w:rPr>
      <w:t>0221</w:t>
    </w:r>
    <w:r>
      <w:rPr>
        <w:rFonts w:ascii="Times New Roman" w:hAnsi="Times New Roman" w:cs="Times New Roman"/>
        <w:sz w:val="20"/>
        <w:szCs w:val="20"/>
      </w:rPr>
      <w:t>_Groz_Par_pasvaldibam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0895AC" w14:textId="003835C5" w:rsidR="00D15FD5" w:rsidRPr="00D15FD5" w:rsidRDefault="007D0472" w:rsidP="00D15FD5">
    <w:pPr>
      <w:pStyle w:val="Foo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VARAMLik_</w:t>
    </w:r>
    <w:r w:rsidR="005027BC">
      <w:rPr>
        <w:rFonts w:ascii="Times New Roman" w:hAnsi="Times New Roman" w:cs="Times New Roman"/>
        <w:sz w:val="20"/>
        <w:szCs w:val="20"/>
      </w:rPr>
      <w:t>18</w:t>
    </w:r>
    <w:r w:rsidR="00653ADE">
      <w:rPr>
        <w:rFonts w:ascii="Times New Roman" w:hAnsi="Times New Roman" w:cs="Times New Roman"/>
        <w:sz w:val="20"/>
        <w:szCs w:val="20"/>
      </w:rPr>
      <w:t>0221</w:t>
    </w:r>
    <w:r w:rsidR="00D642E5">
      <w:rPr>
        <w:rFonts w:ascii="Times New Roman" w:hAnsi="Times New Roman" w:cs="Times New Roman"/>
        <w:sz w:val="20"/>
        <w:szCs w:val="20"/>
      </w:rPr>
      <w:t>_Groz_</w:t>
    </w:r>
    <w:r w:rsidR="00BD72A5">
      <w:rPr>
        <w:rFonts w:ascii="Times New Roman" w:hAnsi="Times New Roman" w:cs="Times New Roman"/>
        <w:sz w:val="20"/>
        <w:szCs w:val="20"/>
      </w:rPr>
      <w:t>Par_pasvaldibam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FF2772" w14:textId="77777777" w:rsidR="00BC1B13" w:rsidRDefault="00BC1B13" w:rsidP="00D15FD5">
      <w:pPr>
        <w:spacing w:after="0" w:line="240" w:lineRule="auto"/>
      </w:pPr>
      <w:r>
        <w:separator/>
      </w:r>
    </w:p>
  </w:footnote>
  <w:footnote w:type="continuationSeparator" w:id="0">
    <w:p w14:paraId="072985F2" w14:textId="77777777" w:rsidR="00BC1B13" w:rsidRDefault="00BC1B13" w:rsidP="00D15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11213D" w14:textId="77777777" w:rsidR="00414C66" w:rsidRDefault="00D15FD5" w:rsidP="00414C6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734DC6F" w14:textId="77777777" w:rsidR="00414C66" w:rsidRDefault="00414C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83DC7C" w14:textId="77777777" w:rsidR="00414C66" w:rsidRPr="00E022A4" w:rsidRDefault="00D15FD5" w:rsidP="00414C66">
    <w:pPr>
      <w:pStyle w:val="Header"/>
      <w:framePr w:wrap="around" w:vAnchor="text" w:hAnchor="margin" w:xAlign="center" w:y="1"/>
      <w:rPr>
        <w:rStyle w:val="PageNumber"/>
        <w:rFonts w:ascii="Times New Roman" w:hAnsi="Times New Roman" w:cs="Times New Roman"/>
        <w:sz w:val="24"/>
        <w:szCs w:val="24"/>
      </w:rPr>
    </w:pPr>
    <w:r w:rsidRPr="00E022A4">
      <w:rPr>
        <w:rStyle w:val="PageNumber"/>
        <w:rFonts w:ascii="Times New Roman" w:hAnsi="Times New Roman" w:cs="Times New Roman"/>
        <w:sz w:val="24"/>
        <w:szCs w:val="24"/>
      </w:rPr>
      <w:fldChar w:fldCharType="begin"/>
    </w:r>
    <w:r w:rsidRPr="00E022A4">
      <w:rPr>
        <w:rStyle w:val="PageNumber"/>
        <w:rFonts w:ascii="Times New Roman" w:hAnsi="Times New Roman" w:cs="Times New Roman"/>
        <w:sz w:val="24"/>
        <w:szCs w:val="24"/>
      </w:rPr>
      <w:instrText xml:space="preserve">PAGE  </w:instrText>
    </w:r>
    <w:r w:rsidRPr="00E022A4">
      <w:rPr>
        <w:rStyle w:val="PageNumber"/>
        <w:rFonts w:ascii="Times New Roman" w:hAnsi="Times New Roman" w:cs="Times New Roman"/>
        <w:sz w:val="24"/>
        <w:szCs w:val="24"/>
      </w:rPr>
      <w:fldChar w:fldCharType="separate"/>
    </w:r>
    <w:r w:rsidR="009074D0">
      <w:rPr>
        <w:rStyle w:val="PageNumber"/>
        <w:rFonts w:ascii="Times New Roman" w:hAnsi="Times New Roman" w:cs="Times New Roman"/>
        <w:noProof/>
        <w:sz w:val="24"/>
        <w:szCs w:val="24"/>
      </w:rPr>
      <w:t>3</w:t>
    </w:r>
    <w:r w:rsidRPr="00E022A4">
      <w:rPr>
        <w:rStyle w:val="PageNumber"/>
        <w:rFonts w:ascii="Times New Roman" w:hAnsi="Times New Roman" w:cs="Times New Roman"/>
        <w:sz w:val="24"/>
        <w:szCs w:val="24"/>
      </w:rPr>
      <w:fldChar w:fldCharType="end"/>
    </w:r>
  </w:p>
  <w:p w14:paraId="7DAE4FDE" w14:textId="77777777" w:rsidR="00414C66" w:rsidRDefault="00414C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4062EA"/>
    <w:multiLevelType w:val="hybridMultilevel"/>
    <w:tmpl w:val="D7D22C8C"/>
    <w:lvl w:ilvl="0" w:tplc="20FE0082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1891AEE"/>
    <w:multiLevelType w:val="hybridMultilevel"/>
    <w:tmpl w:val="2D5CA39A"/>
    <w:lvl w:ilvl="0" w:tplc="109464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B03698A"/>
    <w:multiLevelType w:val="hybridMultilevel"/>
    <w:tmpl w:val="D7D22C8C"/>
    <w:lvl w:ilvl="0" w:tplc="20FE0082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0247F74"/>
    <w:multiLevelType w:val="hybridMultilevel"/>
    <w:tmpl w:val="8C26F876"/>
    <w:lvl w:ilvl="0" w:tplc="D5907A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8E70739"/>
    <w:multiLevelType w:val="hybridMultilevel"/>
    <w:tmpl w:val="860AA360"/>
    <w:lvl w:ilvl="0" w:tplc="438E17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FD5"/>
    <w:rsid w:val="00012A65"/>
    <w:rsid w:val="00012D5C"/>
    <w:rsid w:val="00015109"/>
    <w:rsid w:val="00022FDA"/>
    <w:rsid w:val="0002326E"/>
    <w:rsid w:val="00030C11"/>
    <w:rsid w:val="0004577B"/>
    <w:rsid w:val="000541C2"/>
    <w:rsid w:val="00056AC5"/>
    <w:rsid w:val="00063E46"/>
    <w:rsid w:val="00065FD9"/>
    <w:rsid w:val="00066BC0"/>
    <w:rsid w:val="00070061"/>
    <w:rsid w:val="000773E5"/>
    <w:rsid w:val="000833A4"/>
    <w:rsid w:val="00092BB2"/>
    <w:rsid w:val="00095D2A"/>
    <w:rsid w:val="000A4299"/>
    <w:rsid w:val="000A4F67"/>
    <w:rsid w:val="000A7262"/>
    <w:rsid w:val="000C14F7"/>
    <w:rsid w:val="000C155F"/>
    <w:rsid w:val="000C7664"/>
    <w:rsid w:val="000D0355"/>
    <w:rsid w:val="000D5028"/>
    <w:rsid w:val="000D7FC5"/>
    <w:rsid w:val="000E2C85"/>
    <w:rsid w:val="000F496D"/>
    <w:rsid w:val="000F5BC0"/>
    <w:rsid w:val="00103C34"/>
    <w:rsid w:val="00104A6E"/>
    <w:rsid w:val="00110DC8"/>
    <w:rsid w:val="001147B7"/>
    <w:rsid w:val="00123751"/>
    <w:rsid w:val="0013496F"/>
    <w:rsid w:val="00134FC9"/>
    <w:rsid w:val="00135EAC"/>
    <w:rsid w:val="001371B0"/>
    <w:rsid w:val="00150CB5"/>
    <w:rsid w:val="00153271"/>
    <w:rsid w:val="001545F9"/>
    <w:rsid w:val="0016021C"/>
    <w:rsid w:val="0016048E"/>
    <w:rsid w:val="00160B1E"/>
    <w:rsid w:val="00160F22"/>
    <w:rsid w:val="00165549"/>
    <w:rsid w:val="00165E04"/>
    <w:rsid w:val="00171D36"/>
    <w:rsid w:val="00176274"/>
    <w:rsid w:val="00184DDA"/>
    <w:rsid w:val="00195520"/>
    <w:rsid w:val="001A529F"/>
    <w:rsid w:val="001A5893"/>
    <w:rsid w:val="001A755B"/>
    <w:rsid w:val="001B1BF8"/>
    <w:rsid w:val="001B4DEE"/>
    <w:rsid w:val="001B5FFD"/>
    <w:rsid w:val="001B6663"/>
    <w:rsid w:val="001B6C8C"/>
    <w:rsid w:val="001C0950"/>
    <w:rsid w:val="001C0982"/>
    <w:rsid w:val="001C2806"/>
    <w:rsid w:val="001C4D21"/>
    <w:rsid w:val="001D5FC2"/>
    <w:rsid w:val="001D6931"/>
    <w:rsid w:val="001E2CF9"/>
    <w:rsid w:val="001E3E8C"/>
    <w:rsid w:val="001E3F72"/>
    <w:rsid w:val="001F1C77"/>
    <w:rsid w:val="001F1E21"/>
    <w:rsid w:val="001F2A20"/>
    <w:rsid w:val="001F3DCF"/>
    <w:rsid w:val="001F7A9C"/>
    <w:rsid w:val="001F7BF1"/>
    <w:rsid w:val="00203A32"/>
    <w:rsid w:val="00204371"/>
    <w:rsid w:val="00205EC6"/>
    <w:rsid w:val="002116F5"/>
    <w:rsid w:val="00212515"/>
    <w:rsid w:val="002142D2"/>
    <w:rsid w:val="00216B3B"/>
    <w:rsid w:val="00222087"/>
    <w:rsid w:val="002236E4"/>
    <w:rsid w:val="00230FB4"/>
    <w:rsid w:val="0023226A"/>
    <w:rsid w:val="00245D2B"/>
    <w:rsid w:val="0024786C"/>
    <w:rsid w:val="00252893"/>
    <w:rsid w:val="00254B76"/>
    <w:rsid w:val="00255C7A"/>
    <w:rsid w:val="002567C2"/>
    <w:rsid w:val="00256C1B"/>
    <w:rsid w:val="00261D6F"/>
    <w:rsid w:val="00262802"/>
    <w:rsid w:val="002671EF"/>
    <w:rsid w:val="002731B6"/>
    <w:rsid w:val="00283025"/>
    <w:rsid w:val="002A52B7"/>
    <w:rsid w:val="002A78FA"/>
    <w:rsid w:val="002B0765"/>
    <w:rsid w:val="002C1D6B"/>
    <w:rsid w:val="002C5038"/>
    <w:rsid w:val="002D2BB1"/>
    <w:rsid w:val="002D70F8"/>
    <w:rsid w:val="002E0351"/>
    <w:rsid w:val="002E0B1A"/>
    <w:rsid w:val="002E1811"/>
    <w:rsid w:val="002E5F17"/>
    <w:rsid w:val="002E62DF"/>
    <w:rsid w:val="00304CFF"/>
    <w:rsid w:val="003069FD"/>
    <w:rsid w:val="00306BBC"/>
    <w:rsid w:val="00312C04"/>
    <w:rsid w:val="003137CB"/>
    <w:rsid w:val="003140C9"/>
    <w:rsid w:val="003174D6"/>
    <w:rsid w:val="003236CC"/>
    <w:rsid w:val="0032704D"/>
    <w:rsid w:val="00333208"/>
    <w:rsid w:val="00333AEB"/>
    <w:rsid w:val="003348AF"/>
    <w:rsid w:val="003351D6"/>
    <w:rsid w:val="003427A1"/>
    <w:rsid w:val="003427D7"/>
    <w:rsid w:val="00342D52"/>
    <w:rsid w:val="00345629"/>
    <w:rsid w:val="003462D6"/>
    <w:rsid w:val="003469BA"/>
    <w:rsid w:val="00353E7B"/>
    <w:rsid w:val="00355D94"/>
    <w:rsid w:val="00357746"/>
    <w:rsid w:val="00362B1A"/>
    <w:rsid w:val="00374A72"/>
    <w:rsid w:val="00385954"/>
    <w:rsid w:val="0038736A"/>
    <w:rsid w:val="0038738B"/>
    <w:rsid w:val="00394BFD"/>
    <w:rsid w:val="003A2121"/>
    <w:rsid w:val="003A379F"/>
    <w:rsid w:val="003A7F16"/>
    <w:rsid w:val="003B2474"/>
    <w:rsid w:val="003B371D"/>
    <w:rsid w:val="003B402A"/>
    <w:rsid w:val="003B4D7E"/>
    <w:rsid w:val="003B50A7"/>
    <w:rsid w:val="003C41AF"/>
    <w:rsid w:val="003C4D28"/>
    <w:rsid w:val="003C5BAE"/>
    <w:rsid w:val="003E15EA"/>
    <w:rsid w:val="003E546A"/>
    <w:rsid w:val="003E54CF"/>
    <w:rsid w:val="003F18CC"/>
    <w:rsid w:val="003F22B2"/>
    <w:rsid w:val="003F795E"/>
    <w:rsid w:val="00401D08"/>
    <w:rsid w:val="004075B9"/>
    <w:rsid w:val="00414C66"/>
    <w:rsid w:val="00416AB1"/>
    <w:rsid w:val="004205D7"/>
    <w:rsid w:val="0042080F"/>
    <w:rsid w:val="00421815"/>
    <w:rsid w:val="00423DFA"/>
    <w:rsid w:val="0042403C"/>
    <w:rsid w:val="00430D8D"/>
    <w:rsid w:val="00431C2F"/>
    <w:rsid w:val="00433757"/>
    <w:rsid w:val="00436C17"/>
    <w:rsid w:val="004418E9"/>
    <w:rsid w:val="0044200A"/>
    <w:rsid w:val="00446507"/>
    <w:rsid w:val="00446D47"/>
    <w:rsid w:val="00452153"/>
    <w:rsid w:val="0045395A"/>
    <w:rsid w:val="00457AD2"/>
    <w:rsid w:val="00460570"/>
    <w:rsid w:val="00462DB8"/>
    <w:rsid w:val="00463675"/>
    <w:rsid w:val="00465701"/>
    <w:rsid w:val="004725BF"/>
    <w:rsid w:val="004762D8"/>
    <w:rsid w:val="00477724"/>
    <w:rsid w:val="00480267"/>
    <w:rsid w:val="00494F82"/>
    <w:rsid w:val="00494F84"/>
    <w:rsid w:val="00496F2F"/>
    <w:rsid w:val="00497D77"/>
    <w:rsid w:val="004A0EF1"/>
    <w:rsid w:val="004A10F1"/>
    <w:rsid w:val="004B5B05"/>
    <w:rsid w:val="004B64E5"/>
    <w:rsid w:val="004C3739"/>
    <w:rsid w:val="004D0D1A"/>
    <w:rsid w:val="004D0DB3"/>
    <w:rsid w:val="004D1F41"/>
    <w:rsid w:val="004D4A7F"/>
    <w:rsid w:val="004E3A06"/>
    <w:rsid w:val="004F0654"/>
    <w:rsid w:val="004F3A34"/>
    <w:rsid w:val="004F5FB3"/>
    <w:rsid w:val="004F743D"/>
    <w:rsid w:val="005011D7"/>
    <w:rsid w:val="005027BC"/>
    <w:rsid w:val="005034CE"/>
    <w:rsid w:val="005049BF"/>
    <w:rsid w:val="00515EB1"/>
    <w:rsid w:val="005179B1"/>
    <w:rsid w:val="0052535F"/>
    <w:rsid w:val="00526850"/>
    <w:rsid w:val="00527D0E"/>
    <w:rsid w:val="00554B7B"/>
    <w:rsid w:val="005579EF"/>
    <w:rsid w:val="005601AF"/>
    <w:rsid w:val="0056200C"/>
    <w:rsid w:val="00563ACB"/>
    <w:rsid w:val="005652F6"/>
    <w:rsid w:val="005705E7"/>
    <w:rsid w:val="005818E7"/>
    <w:rsid w:val="005A1913"/>
    <w:rsid w:val="005A7F5B"/>
    <w:rsid w:val="005B39CB"/>
    <w:rsid w:val="005C15EC"/>
    <w:rsid w:val="005C4200"/>
    <w:rsid w:val="005C59C0"/>
    <w:rsid w:val="005C7E8A"/>
    <w:rsid w:val="005D0AC1"/>
    <w:rsid w:val="005D1556"/>
    <w:rsid w:val="005D42AC"/>
    <w:rsid w:val="005E3E0D"/>
    <w:rsid w:val="005E5BB7"/>
    <w:rsid w:val="005E7086"/>
    <w:rsid w:val="005E7A19"/>
    <w:rsid w:val="005F06FB"/>
    <w:rsid w:val="006007D5"/>
    <w:rsid w:val="00607370"/>
    <w:rsid w:val="0060748F"/>
    <w:rsid w:val="00616779"/>
    <w:rsid w:val="00617DF4"/>
    <w:rsid w:val="006207BC"/>
    <w:rsid w:val="006210CD"/>
    <w:rsid w:val="0062186E"/>
    <w:rsid w:val="006308AE"/>
    <w:rsid w:val="00635492"/>
    <w:rsid w:val="00637661"/>
    <w:rsid w:val="00644830"/>
    <w:rsid w:val="006455DA"/>
    <w:rsid w:val="00651058"/>
    <w:rsid w:val="0065105E"/>
    <w:rsid w:val="00653ADE"/>
    <w:rsid w:val="0066042D"/>
    <w:rsid w:val="00661CCE"/>
    <w:rsid w:val="00663145"/>
    <w:rsid w:val="00664818"/>
    <w:rsid w:val="00666BBC"/>
    <w:rsid w:val="0067171A"/>
    <w:rsid w:val="00672131"/>
    <w:rsid w:val="00672781"/>
    <w:rsid w:val="00672A49"/>
    <w:rsid w:val="0067366A"/>
    <w:rsid w:val="00683CEE"/>
    <w:rsid w:val="00686A49"/>
    <w:rsid w:val="00694EA4"/>
    <w:rsid w:val="00695721"/>
    <w:rsid w:val="006A1D13"/>
    <w:rsid w:val="006A5618"/>
    <w:rsid w:val="006A5D8F"/>
    <w:rsid w:val="006B0CC3"/>
    <w:rsid w:val="006C030F"/>
    <w:rsid w:val="006C6B24"/>
    <w:rsid w:val="006D0452"/>
    <w:rsid w:val="006D50B3"/>
    <w:rsid w:val="006D7BC0"/>
    <w:rsid w:val="006E5642"/>
    <w:rsid w:val="006E7941"/>
    <w:rsid w:val="006F1442"/>
    <w:rsid w:val="006F1540"/>
    <w:rsid w:val="0070110A"/>
    <w:rsid w:val="00702617"/>
    <w:rsid w:val="00705409"/>
    <w:rsid w:val="00706477"/>
    <w:rsid w:val="00707857"/>
    <w:rsid w:val="007138BA"/>
    <w:rsid w:val="00714083"/>
    <w:rsid w:val="00726A8F"/>
    <w:rsid w:val="00733370"/>
    <w:rsid w:val="00734697"/>
    <w:rsid w:val="00743B3C"/>
    <w:rsid w:val="00745E1C"/>
    <w:rsid w:val="007515B5"/>
    <w:rsid w:val="007549BB"/>
    <w:rsid w:val="007636D6"/>
    <w:rsid w:val="00764EE6"/>
    <w:rsid w:val="00765F47"/>
    <w:rsid w:val="00773075"/>
    <w:rsid w:val="007744D0"/>
    <w:rsid w:val="00774A93"/>
    <w:rsid w:val="007761CE"/>
    <w:rsid w:val="00781AE2"/>
    <w:rsid w:val="00783514"/>
    <w:rsid w:val="00793C88"/>
    <w:rsid w:val="00795B7D"/>
    <w:rsid w:val="00797F25"/>
    <w:rsid w:val="007B6BE6"/>
    <w:rsid w:val="007C0B18"/>
    <w:rsid w:val="007C1A10"/>
    <w:rsid w:val="007C44DE"/>
    <w:rsid w:val="007C65D8"/>
    <w:rsid w:val="007D0472"/>
    <w:rsid w:val="007D41D8"/>
    <w:rsid w:val="007D504D"/>
    <w:rsid w:val="007D576B"/>
    <w:rsid w:val="007D5B49"/>
    <w:rsid w:val="007E34F3"/>
    <w:rsid w:val="007E457A"/>
    <w:rsid w:val="007E6053"/>
    <w:rsid w:val="007E7407"/>
    <w:rsid w:val="007E78C4"/>
    <w:rsid w:val="007F163C"/>
    <w:rsid w:val="00801FE3"/>
    <w:rsid w:val="008023EC"/>
    <w:rsid w:val="00802B7B"/>
    <w:rsid w:val="0080336A"/>
    <w:rsid w:val="00803C02"/>
    <w:rsid w:val="00810223"/>
    <w:rsid w:val="008117F1"/>
    <w:rsid w:val="00817226"/>
    <w:rsid w:val="0082446D"/>
    <w:rsid w:val="00830ECD"/>
    <w:rsid w:val="008345E1"/>
    <w:rsid w:val="00835872"/>
    <w:rsid w:val="00836E1E"/>
    <w:rsid w:val="0084276F"/>
    <w:rsid w:val="008441A7"/>
    <w:rsid w:val="008449F3"/>
    <w:rsid w:val="00857311"/>
    <w:rsid w:val="00875A42"/>
    <w:rsid w:val="00875BA8"/>
    <w:rsid w:val="00880C66"/>
    <w:rsid w:val="00881ACA"/>
    <w:rsid w:val="008826F6"/>
    <w:rsid w:val="00882FF1"/>
    <w:rsid w:val="00890B59"/>
    <w:rsid w:val="0089117E"/>
    <w:rsid w:val="00897A3E"/>
    <w:rsid w:val="008A33C6"/>
    <w:rsid w:val="008B0EDD"/>
    <w:rsid w:val="008B1EBE"/>
    <w:rsid w:val="008B29F4"/>
    <w:rsid w:val="008B5729"/>
    <w:rsid w:val="008C548C"/>
    <w:rsid w:val="008D4CDD"/>
    <w:rsid w:val="008D728B"/>
    <w:rsid w:val="008E0018"/>
    <w:rsid w:val="008E13BE"/>
    <w:rsid w:val="008E1D24"/>
    <w:rsid w:val="008E1D7F"/>
    <w:rsid w:val="008E677C"/>
    <w:rsid w:val="008F42F7"/>
    <w:rsid w:val="009026DF"/>
    <w:rsid w:val="009074D0"/>
    <w:rsid w:val="009127B9"/>
    <w:rsid w:val="00921C54"/>
    <w:rsid w:val="009277C1"/>
    <w:rsid w:val="00927D05"/>
    <w:rsid w:val="00930919"/>
    <w:rsid w:val="009313C5"/>
    <w:rsid w:val="009357A7"/>
    <w:rsid w:val="009361BE"/>
    <w:rsid w:val="0093752C"/>
    <w:rsid w:val="00940B38"/>
    <w:rsid w:val="00944646"/>
    <w:rsid w:val="00945B17"/>
    <w:rsid w:val="00947FA4"/>
    <w:rsid w:val="009505AD"/>
    <w:rsid w:val="0095407A"/>
    <w:rsid w:val="00961E96"/>
    <w:rsid w:val="0096435D"/>
    <w:rsid w:val="00984070"/>
    <w:rsid w:val="00986A9B"/>
    <w:rsid w:val="009875D4"/>
    <w:rsid w:val="00997F77"/>
    <w:rsid w:val="009A032A"/>
    <w:rsid w:val="009A0823"/>
    <w:rsid w:val="009A2F09"/>
    <w:rsid w:val="009A4E6C"/>
    <w:rsid w:val="009A687F"/>
    <w:rsid w:val="009B0CD1"/>
    <w:rsid w:val="009B4EA3"/>
    <w:rsid w:val="009B7C13"/>
    <w:rsid w:val="009C72F3"/>
    <w:rsid w:val="009C73CC"/>
    <w:rsid w:val="009D2E19"/>
    <w:rsid w:val="009D42AA"/>
    <w:rsid w:val="009D64F3"/>
    <w:rsid w:val="009E1878"/>
    <w:rsid w:val="009E1E21"/>
    <w:rsid w:val="009E2D58"/>
    <w:rsid w:val="009E54FC"/>
    <w:rsid w:val="009E5E49"/>
    <w:rsid w:val="009E6660"/>
    <w:rsid w:val="009F25F8"/>
    <w:rsid w:val="009F4A0E"/>
    <w:rsid w:val="00A0602A"/>
    <w:rsid w:val="00A06C8D"/>
    <w:rsid w:val="00A1057C"/>
    <w:rsid w:val="00A13B39"/>
    <w:rsid w:val="00A149FB"/>
    <w:rsid w:val="00A1539E"/>
    <w:rsid w:val="00A164CE"/>
    <w:rsid w:val="00A21461"/>
    <w:rsid w:val="00A375A6"/>
    <w:rsid w:val="00A4596F"/>
    <w:rsid w:val="00A47D59"/>
    <w:rsid w:val="00A5420D"/>
    <w:rsid w:val="00A5584A"/>
    <w:rsid w:val="00A60568"/>
    <w:rsid w:val="00A61707"/>
    <w:rsid w:val="00A77B16"/>
    <w:rsid w:val="00A77B63"/>
    <w:rsid w:val="00A82C84"/>
    <w:rsid w:val="00A83846"/>
    <w:rsid w:val="00A87B4A"/>
    <w:rsid w:val="00A93AD3"/>
    <w:rsid w:val="00A960D7"/>
    <w:rsid w:val="00AA2782"/>
    <w:rsid w:val="00AA3BCC"/>
    <w:rsid w:val="00AA566C"/>
    <w:rsid w:val="00AB1F19"/>
    <w:rsid w:val="00AB1F1B"/>
    <w:rsid w:val="00AB3754"/>
    <w:rsid w:val="00AB553B"/>
    <w:rsid w:val="00AC2C44"/>
    <w:rsid w:val="00AC6D44"/>
    <w:rsid w:val="00AC7697"/>
    <w:rsid w:val="00AD0678"/>
    <w:rsid w:val="00AD6BD8"/>
    <w:rsid w:val="00AE063E"/>
    <w:rsid w:val="00AE21DF"/>
    <w:rsid w:val="00AE26AB"/>
    <w:rsid w:val="00AE36DD"/>
    <w:rsid w:val="00AE3F64"/>
    <w:rsid w:val="00AE4BC1"/>
    <w:rsid w:val="00AF0739"/>
    <w:rsid w:val="00AF0824"/>
    <w:rsid w:val="00AF3C90"/>
    <w:rsid w:val="00AF420E"/>
    <w:rsid w:val="00B01730"/>
    <w:rsid w:val="00B02CDD"/>
    <w:rsid w:val="00B072BA"/>
    <w:rsid w:val="00B111E4"/>
    <w:rsid w:val="00B11B5D"/>
    <w:rsid w:val="00B158B7"/>
    <w:rsid w:val="00B1715E"/>
    <w:rsid w:val="00B17854"/>
    <w:rsid w:val="00B23243"/>
    <w:rsid w:val="00B27ECA"/>
    <w:rsid w:val="00B35A6C"/>
    <w:rsid w:val="00B37D07"/>
    <w:rsid w:val="00B41190"/>
    <w:rsid w:val="00B46A45"/>
    <w:rsid w:val="00B512FB"/>
    <w:rsid w:val="00B53CB3"/>
    <w:rsid w:val="00B678BD"/>
    <w:rsid w:val="00B73C4A"/>
    <w:rsid w:val="00B822B9"/>
    <w:rsid w:val="00B94E66"/>
    <w:rsid w:val="00BA5797"/>
    <w:rsid w:val="00BA7DC2"/>
    <w:rsid w:val="00BB065E"/>
    <w:rsid w:val="00BB6667"/>
    <w:rsid w:val="00BC187D"/>
    <w:rsid w:val="00BC1B13"/>
    <w:rsid w:val="00BC1ED7"/>
    <w:rsid w:val="00BC6204"/>
    <w:rsid w:val="00BD1E58"/>
    <w:rsid w:val="00BD72A5"/>
    <w:rsid w:val="00BE1ADF"/>
    <w:rsid w:val="00BE4A24"/>
    <w:rsid w:val="00BF2146"/>
    <w:rsid w:val="00C0032E"/>
    <w:rsid w:val="00C06D2D"/>
    <w:rsid w:val="00C13F10"/>
    <w:rsid w:val="00C2259A"/>
    <w:rsid w:val="00C25073"/>
    <w:rsid w:val="00C26A5C"/>
    <w:rsid w:val="00C36A60"/>
    <w:rsid w:val="00C37384"/>
    <w:rsid w:val="00C5075D"/>
    <w:rsid w:val="00C53C58"/>
    <w:rsid w:val="00C600C2"/>
    <w:rsid w:val="00C6193B"/>
    <w:rsid w:val="00C61E8E"/>
    <w:rsid w:val="00C634B2"/>
    <w:rsid w:val="00C73909"/>
    <w:rsid w:val="00C74780"/>
    <w:rsid w:val="00C836AA"/>
    <w:rsid w:val="00C8411A"/>
    <w:rsid w:val="00C84827"/>
    <w:rsid w:val="00C87CDF"/>
    <w:rsid w:val="00C90105"/>
    <w:rsid w:val="00CA0605"/>
    <w:rsid w:val="00CA5B81"/>
    <w:rsid w:val="00CA6463"/>
    <w:rsid w:val="00CA76D0"/>
    <w:rsid w:val="00CB051E"/>
    <w:rsid w:val="00CB1473"/>
    <w:rsid w:val="00CB18FE"/>
    <w:rsid w:val="00CB55D8"/>
    <w:rsid w:val="00CB6BF8"/>
    <w:rsid w:val="00CC0083"/>
    <w:rsid w:val="00CC31A7"/>
    <w:rsid w:val="00CC34FE"/>
    <w:rsid w:val="00CC351E"/>
    <w:rsid w:val="00CC6E9E"/>
    <w:rsid w:val="00CD2A48"/>
    <w:rsid w:val="00CD432E"/>
    <w:rsid w:val="00CD743A"/>
    <w:rsid w:val="00CE05FE"/>
    <w:rsid w:val="00CE49D8"/>
    <w:rsid w:val="00CE6AB0"/>
    <w:rsid w:val="00CF184A"/>
    <w:rsid w:val="00CF5602"/>
    <w:rsid w:val="00CF67CC"/>
    <w:rsid w:val="00D04292"/>
    <w:rsid w:val="00D05999"/>
    <w:rsid w:val="00D1289F"/>
    <w:rsid w:val="00D140F2"/>
    <w:rsid w:val="00D15086"/>
    <w:rsid w:val="00D15FD5"/>
    <w:rsid w:val="00D217CA"/>
    <w:rsid w:val="00D3204E"/>
    <w:rsid w:val="00D32346"/>
    <w:rsid w:val="00D344E9"/>
    <w:rsid w:val="00D3520D"/>
    <w:rsid w:val="00D37C76"/>
    <w:rsid w:val="00D47E50"/>
    <w:rsid w:val="00D553CC"/>
    <w:rsid w:val="00D622E8"/>
    <w:rsid w:val="00D62528"/>
    <w:rsid w:val="00D642E5"/>
    <w:rsid w:val="00D652DB"/>
    <w:rsid w:val="00D72B9B"/>
    <w:rsid w:val="00D817DC"/>
    <w:rsid w:val="00D85FC8"/>
    <w:rsid w:val="00D86674"/>
    <w:rsid w:val="00DB2953"/>
    <w:rsid w:val="00DB2EBF"/>
    <w:rsid w:val="00DC6727"/>
    <w:rsid w:val="00DD1CAF"/>
    <w:rsid w:val="00DD4AF8"/>
    <w:rsid w:val="00DD556A"/>
    <w:rsid w:val="00DD6BEB"/>
    <w:rsid w:val="00DD7B86"/>
    <w:rsid w:val="00DE0068"/>
    <w:rsid w:val="00DE11D5"/>
    <w:rsid w:val="00DE13CA"/>
    <w:rsid w:val="00DF1146"/>
    <w:rsid w:val="00DF6CE1"/>
    <w:rsid w:val="00DF78B5"/>
    <w:rsid w:val="00E022A4"/>
    <w:rsid w:val="00E04415"/>
    <w:rsid w:val="00E0449C"/>
    <w:rsid w:val="00E05F59"/>
    <w:rsid w:val="00E12D25"/>
    <w:rsid w:val="00E17A46"/>
    <w:rsid w:val="00E216F2"/>
    <w:rsid w:val="00E243EE"/>
    <w:rsid w:val="00E24709"/>
    <w:rsid w:val="00E26613"/>
    <w:rsid w:val="00E306DA"/>
    <w:rsid w:val="00E32FF0"/>
    <w:rsid w:val="00E33F45"/>
    <w:rsid w:val="00E35EBA"/>
    <w:rsid w:val="00E42FAA"/>
    <w:rsid w:val="00E54670"/>
    <w:rsid w:val="00E63697"/>
    <w:rsid w:val="00E7020A"/>
    <w:rsid w:val="00E72C54"/>
    <w:rsid w:val="00E835B4"/>
    <w:rsid w:val="00E8412E"/>
    <w:rsid w:val="00E85546"/>
    <w:rsid w:val="00E862AF"/>
    <w:rsid w:val="00E87FD7"/>
    <w:rsid w:val="00E950B8"/>
    <w:rsid w:val="00E95D24"/>
    <w:rsid w:val="00E97BC8"/>
    <w:rsid w:val="00EA2F9C"/>
    <w:rsid w:val="00EA3EE1"/>
    <w:rsid w:val="00EA4790"/>
    <w:rsid w:val="00EA6EEF"/>
    <w:rsid w:val="00EA7C1F"/>
    <w:rsid w:val="00EB1093"/>
    <w:rsid w:val="00EB1BEA"/>
    <w:rsid w:val="00EB2E66"/>
    <w:rsid w:val="00EB2FFE"/>
    <w:rsid w:val="00ED21DB"/>
    <w:rsid w:val="00ED5656"/>
    <w:rsid w:val="00ED659C"/>
    <w:rsid w:val="00ED7D47"/>
    <w:rsid w:val="00EE246D"/>
    <w:rsid w:val="00EE321C"/>
    <w:rsid w:val="00EE469C"/>
    <w:rsid w:val="00EE69EB"/>
    <w:rsid w:val="00EF1D3C"/>
    <w:rsid w:val="00EF2335"/>
    <w:rsid w:val="00EF4F66"/>
    <w:rsid w:val="00EF71CF"/>
    <w:rsid w:val="00EF7A0C"/>
    <w:rsid w:val="00F00BBC"/>
    <w:rsid w:val="00F04400"/>
    <w:rsid w:val="00F16102"/>
    <w:rsid w:val="00F16A0D"/>
    <w:rsid w:val="00F173D7"/>
    <w:rsid w:val="00F178C3"/>
    <w:rsid w:val="00F238B2"/>
    <w:rsid w:val="00F25038"/>
    <w:rsid w:val="00F32947"/>
    <w:rsid w:val="00F33BA1"/>
    <w:rsid w:val="00F42C74"/>
    <w:rsid w:val="00F431AB"/>
    <w:rsid w:val="00F43B2E"/>
    <w:rsid w:val="00F4521E"/>
    <w:rsid w:val="00F46D82"/>
    <w:rsid w:val="00F541E7"/>
    <w:rsid w:val="00F56F4E"/>
    <w:rsid w:val="00F660E4"/>
    <w:rsid w:val="00F6645C"/>
    <w:rsid w:val="00F73196"/>
    <w:rsid w:val="00F750E7"/>
    <w:rsid w:val="00F804E1"/>
    <w:rsid w:val="00F81571"/>
    <w:rsid w:val="00F81B1E"/>
    <w:rsid w:val="00F81D71"/>
    <w:rsid w:val="00F85DDA"/>
    <w:rsid w:val="00F974A6"/>
    <w:rsid w:val="00FA49F0"/>
    <w:rsid w:val="00FA75B1"/>
    <w:rsid w:val="00FB0FA7"/>
    <w:rsid w:val="00FB16C7"/>
    <w:rsid w:val="00FC01C4"/>
    <w:rsid w:val="00FC4252"/>
    <w:rsid w:val="00FC6816"/>
    <w:rsid w:val="00FD6559"/>
    <w:rsid w:val="00FE3640"/>
    <w:rsid w:val="00FE36F9"/>
    <w:rsid w:val="00FE4523"/>
    <w:rsid w:val="00FF0D20"/>
    <w:rsid w:val="00FF1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094110"/>
  <w15:docId w15:val="{076AE546-31B6-4E82-8806-25D02FE7B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5F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5FD5"/>
  </w:style>
  <w:style w:type="paragraph" w:styleId="Footer">
    <w:name w:val="footer"/>
    <w:basedOn w:val="Normal"/>
    <w:link w:val="FooterChar"/>
    <w:uiPriority w:val="99"/>
    <w:unhideWhenUsed/>
    <w:rsid w:val="00D15F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5FD5"/>
  </w:style>
  <w:style w:type="character" w:styleId="PageNumber">
    <w:name w:val="page number"/>
    <w:basedOn w:val="DefaultParagraphFont"/>
    <w:rsid w:val="00D15FD5"/>
  </w:style>
  <w:style w:type="paragraph" w:styleId="ListParagraph">
    <w:name w:val="List Paragraph"/>
    <w:basedOn w:val="Normal"/>
    <w:uiPriority w:val="34"/>
    <w:qFormat/>
    <w:rsid w:val="00AE4BC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B0E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B0E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B0E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0E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0ED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0E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EDD"/>
    <w:rPr>
      <w:rFonts w:ascii="Segoe UI" w:hAnsi="Segoe UI" w:cs="Segoe UI"/>
      <w:sz w:val="18"/>
      <w:szCs w:val="18"/>
    </w:rPr>
  </w:style>
  <w:style w:type="paragraph" w:customStyle="1" w:styleId="naisf">
    <w:name w:val="naisf"/>
    <w:basedOn w:val="Normal"/>
    <w:rsid w:val="00C83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yperlink">
    <w:name w:val="Hyperlink"/>
    <w:basedOn w:val="DefaultParagraphFont"/>
    <w:uiPriority w:val="99"/>
    <w:unhideWhenUsed/>
    <w:rsid w:val="003C41AF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3C41AF"/>
    <w:rPr>
      <w:color w:val="605E5C"/>
      <w:shd w:val="clear" w:color="auto" w:fill="E1DFDD"/>
    </w:rPr>
  </w:style>
  <w:style w:type="paragraph" w:customStyle="1" w:styleId="tv213">
    <w:name w:val="tv213"/>
    <w:basedOn w:val="Normal"/>
    <w:rsid w:val="00C36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NoSpacing">
    <w:name w:val="No Spacing"/>
    <w:uiPriority w:val="1"/>
    <w:qFormat/>
    <w:rsid w:val="00B822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Revision">
    <w:name w:val="Revision"/>
    <w:hidden/>
    <w:uiPriority w:val="99"/>
    <w:semiHidden/>
    <w:rsid w:val="004075B9"/>
    <w:pPr>
      <w:spacing w:after="0" w:line="240" w:lineRule="auto"/>
    </w:pPr>
  </w:style>
  <w:style w:type="character" w:customStyle="1" w:styleId="Neatrisintapieminana2">
    <w:name w:val="Neatrisināta pieminēšana2"/>
    <w:basedOn w:val="DefaultParagraphFont"/>
    <w:uiPriority w:val="99"/>
    <w:semiHidden/>
    <w:unhideWhenUsed/>
    <w:rsid w:val="009277C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63697"/>
    <w:pPr>
      <w:spacing w:after="0" w:line="240" w:lineRule="auto"/>
    </w:pPr>
    <w:rPr>
      <w:rFonts w:ascii="Calibri" w:hAnsi="Calibri" w:cs="Calibri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3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96CD21B0F4114CB367D55052ABED3E" ma:contentTypeVersion="13" ma:contentTypeDescription="Create a new document." ma:contentTypeScope="" ma:versionID="7345d8efd187838cce0cf7358b4c4a7f">
  <xsd:schema xmlns:xsd="http://www.w3.org/2001/XMLSchema" xmlns:xs="http://www.w3.org/2001/XMLSchema" xmlns:p="http://schemas.microsoft.com/office/2006/metadata/properties" xmlns:ns3="f702f889-3129-412e-a4b6-0da6f1a3714c" xmlns:ns4="9f0782f0-8e63-485a-9af5-e01d375c98a0" targetNamespace="http://schemas.microsoft.com/office/2006/metadata/properties" ma:root="true" ma:fieldsID="76124f87ad786a8c2bb6a768633b832f" ns3:_="" ns4:_="">
    <xsd:import namespace="f702f889-3129-412e-a4b6-0da6f1a3714c"/>
    <xsd:import namespace="9f0782f0-8e63-485a-9af5-e01d375c98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02f889-3129-412e-a4b6-0da6f1a371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0782f0-8e63-485a-9af5-e01d375c98a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E5CDFFD-237D-4947-A503-30929EAC06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02f889-3129-412e-a4b6-0da6f1a3714c"/>
    <ds:schemaRef ds:uri="9f0782f0-8e63-485a-9af5-e01d375c98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3FE757-B820-4140-876D-B94D767D5D2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CC26848-C04C-4A2D-BA3D-9731A0FFE23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75C7FA0-5ECA-402A-AFEF-2D618F6753B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2027</Words>
  <Characters>1156</Characters>
  <Application>Microsoft Office Word</Application>
  <DocSecurity>0</DocSecurity>
  <Lines>9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Grozījumi Bāriņtiesu likumā</vt:lpstr>
      <vt:lpstr>Grozījumi Bāriņtiesu likumā</vt:lpstr>
    </vt:vector>
  </TitlesOfParts>
  <Company>Labklājības ministrija</Company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Grozījumi likumā "Par pašvaldībām"</dc:title>
  <dc:subject>Likumprojekts</dc:subject>
  <dc:creator>Marta.Bergmane@varam.gov.lv</dc:creator>
  <dc:description>66016720, marta.bergmane@varam.gov.lv</dc:description>
  <cp:lastModifiedBy>Lita Trakina</cp:lastModifiedBy>
  <cp:revision>2</cp:revision>
  <cp:lastPrinted>2020-09-24T14:26:00Z</cp:lastPrinted>
  <dcterms:created xsi:type="dcterms:W3CDTF">2021-03-01T08:57:00Z</dcterms:created>
  <dcterms:modified xsi:type="dcterms:W3CDTF">2021-03-01T08:57:00Z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0x010100A696CD21B0F4114CB367D55052ABED3E</vt:lpwstr>
  </property>
</Properties>
</file>